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8A" w:rsidRDefault="0029598A" w:rsidP="007E1DF3">
      <w:pPr>
        <w:rPr>
          <w:rFonts w:ascii="Times New Roman" w:hAnsi="Times New Roman" w:cs="Times New Roman"/>
        </w:rPr>
      </w:pPr>
    </w:p>
    <w:p w:rsidR="007E1DF3" w:rsidRPr="007E1DF3" w:rsidRDefault="00960068" w:rsidP="008D6C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</w:t>
      </w:r>
      <w:r w:rsidR="008D6C75">
        <w:rPr>
          <w:rFonts w:ascii="Times New Roman" w:hAnsi="Times New Roman" w:cs="Times New Roman"/>
        </w:rPr>
        <w:t>азная любовь!»</w:t>
      </w:r>
    </w:p>
    <w:p w:rsidR="007E1DF3" w:rsidRPr="008D6C75" w:rsidRDefault="007E1DF3" w:rsidP="008D6C75">
      <w:pPr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75">
        <w:rPr>
          <w:rFonts w:ascii="Times New Roman" w:hAnsi="Times New Roman" w:cs="Times New Roman"/>
          <w:sz w:val="24"/>
          <w:szCs w:val="24"/>
        </w:rPr>
        <w:t>Жизнь и наука доказали, что многие проблемы у детей, а потом и у взрослых объясн</w:t>
      </w:r>
      <w:r w:rsidR="007B6EAF" w:rsidRPr="008D6C75">
        <w:rPr>
          <w:rFonts w:ascii="Times New Roman" w:hAnsi="Times New Roman" w:cs="Times New Roman"/>
          <w:sz w:val="24"/>
          <w:szCs w:val="24"/>
        </w:rPr>
        <w:t xml:space="preserve">яются  </w:t>
      </w:r>
      <w:r w:rsidRPr="008D6C75">
        <w:rPr>
          <w:rFonts w:ascii="Times New Roman" w:hAnsi="Times New Roman" w:cs="Times New Roman"/>
          <w:sz w:val="24"/>
          <w:szCs w:val="24"/>
        </w:rPr>
        <w:t>отсутствие</w:t>
      </w:r>
      <w:r w:rsidR="007B6EAF" w:rsidRPr="008D6C75">
        <w:rPr>
          <w:rFonts w:ascii="Times New Roman" w:hAnsi="Times New Roman" w:cs="Times New Roman"/>
          <w:sz w:val="24"/>
          <w:szCs w:val="24"/>
        </w:rPr>
        <w:t xml:space="preserve">м </w:t>
      </w:r>
      <w:r w:rsidRPr="008D6C75">
        <w:rPr>
          <w:rFonts w:ascii="Times New Roman" w:hAnsi="Times New Roman" w:cs="Times New Roman"/>
          <w:sz w:val="24"/>
          <w:szCs w:val="24"/>
        </w:rPr>
        <w:t xml:space="preserve"> любви и неумение</w:t>
      </w:r>
      <w:r w:rsidR="007B6EAF" w:rsidRPr="008D6C75">
        <w:rPr>
          <w:rFonts w:ascii="Times New Roman" w:hAnsi="Times New Roman" w:cs="Times New Roman"/>
          <w:sz w:val="24"/>
          <w:szCs w:val="24"/>
        </w:rPr>
        <w:t>м</w:t>
      </w:r>
      <w:r w:rsidRPr="008D6C75">
        <w:rPr>
          <w:rFonts w:ascii="Times New Roman" w:hAnsi="Times New Roman" w:cs="Times New Roman"/>
          <w:sz w:val="24"/>
          <w:szCs w:val="24"/>
        </w:rPr>
        <w:t xml:space="preserve"> хвалить и </w:t>
      </w:r>
      <w:r w:rsidR="007B6EAF" w:rsidRPr="008D6C75">
        <w:rPr>
          <w:rFonts w:ascii="Times New Roman" w:hAnsi="Times New Roman" w:cs="Times New Roman"/>
          <w:sz w:val="24"/>
          <w:szCs w:val="24"/>
        </w:rPr>
        <w:t>п</w:t>
      </w:r>
      <w:r w:rsidRPr="008D6C75">
        <w:rPr>
          <w:rFonts w:ascii="Times New Roman" w:hAnsi="Times New Roman" w:cs="Times New Roman"/>
          <w:sz w:val="24"/>
          <w:szCs w:val="24"/>
        </w:rPr>
        <w:t>о</w:t>
      </w:r>
      <w:r w:rsidR="007B6EAF" w:rsidRPr="008D6C75">
        <w:rPr>
          <w:rFonts w:ascii="Times New Roman" w:hAnsi="Times New Roman" w:cs="Times New Roman"/>
          <w:sz w:val="24"/>
          <w:szCs w:val="24"/>
        </w:rPr>
        <w:t>д</w:t>
      </w:r>
      <w:r w:rsidRPr="008D6C75">
        <w:rPr>
          <w:rFonts w:ascii="Times New Roman" w:hAnsi="Times New Roman" w:cs="Times New Roman"/>
          <w:sz w:val="24"/>
          <w:szCs w:val="24"/>
        </w:rPr>
        <w:t>держивать своих детей. Самое главное для ребёнка - чтобы его любили</w:t>
      </w:r>
      <w:r w:rsidR="007B6EAF" w:rsidRPr="008D6C75">
        <w:rPr>
          <w:rFonts w:ascii="Times New Roman" w:hAnsi="Times New Roman" w:cs="Times New Roman"/>
          <w:sz w:val="24"/>
          <w:szCs w:val="24"/>
        </w:rPr>
        <w:t xml:space="preserve"> и принимали </w:t>
      </w:r>
      <w:r w:rsidRPr="008D6C75">
        <w:rPr>
          <w:rFonts w:ascii="Times New Roman" w:hAnsi="Times New Roman" w:cs="Times New Roman"/>
          <w:sz w:val="24"/>
          <w:szCs w:val="24"/>
        </w:rPr>
        <w:t xml:space="preserve"> таким, какой он есть.</w:t>
      </w:r>
    </w:p>
    <w:p w:rsidR="007E1DF3" w:rsidRPr="008D6C75" w:rsidRDefault="00EE6EF2" w:rsidP="008D6C75">
      <w:pPr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75">
        <w:rPr>
          <w:rFonts w:ascii="Times New Roman" w:hAnsi="Times New Roman" w:cs="Times New Roman"/>
          <w:sz w:val="24"/>
          <w:szCs w:val="24"/>
        </w:rPr>
        <w:t xml:space="preserve">Но бывает </w:t>
      </w:r>
      <w:r w:rsidR="007E1DF3" w:rsidRPr="008D6C75">
        <w:rPr>
          <w:rFonts w:ascii="Times New Roman" w:hAnsi="Times New Roman" w:cs="Times New Roman"/>
          <w:sz w:val="24"/>
          <w:szCs w:val="24"/>
        </w:rPr>
        <w:t>- любовь умиления; любовь деспотическая; любовь откупа.</w:t>
      </w:r>
      <w:r w:rsidR="00960068">
        <w:rPr>
          <w:rFonts w:ascii="Times New Roman" w:hAnsi="Times New Roman" w:cs="Times New Roman"/>
          <w:sz w:val="24"/>
          <w:szCs w:val="24"/>
        </w:rPr>
        <w:t xml:space="preserve"> </w:t>
      </w:r>
      <w:r w:rsidR="007E1DF3" w:rsidRPr="008D6C75">
        <w:rPr>
          <w:rFonts w:ascii="Times New Roman" w:hAnsi="Times New Roman" w:cs="Times New Roman"/>
          <w:sz w:val="24"/>
          <w:szCs w:val="24"/>
        </w:rPr>
        <w:t>Любовь умиления - самое печальное, что можно представить себе в отношениях род</w:t>
      </w:r>
      <w:bookmarkStart w:id="0" w:name="_GoBack"/>
      <w:bookmarkEnd w:id="0"/>
      <w:r w:rsidR="007E1DF3" w:rsidRPr="008D6C75">
        <w:rPr>
          <w:rFonts w:ascii="Times New Roman" w:hAnsi="Times New Roman" w:cs="Times New Roman"/>
          <w:sz w:val="24"/>
          <w:szCs w:val="24"/>
        </w:rPr>
        <w:t>ителей и детей. Это инстинктивная, неразумная, иногда наивная л</w:t>
      </w:r>
      <w:r w:rsidRPr="008D6C75">
        <w:rPr>
          <w:rFonts w:ascii="Times New Roman" w:hAnsi="Times New Roman" w:cs="Times New Roman"/>
          <w:sz w:val="24"/>
          <w:szCs w:val="24"/>
        </w:rPr>
        <w:t>юбовь.  У ребенка</w:t>
      </w:r>
      <w:r w:rsidR="007E1DF3" w:rsidRPr="008D6C75">
        <w:rPr>
          <w:rFonts w:ascii="Times New Roman" w:hAnsi="Times New Roman" w:cs="Times New Roman"/>
          <w:sz w:val="24"/>
          <w:szCs w:val="24"/>
        </w:rPr>
        <w:t xml:space="preserve"> складывается твёрдое убеждение в том, что он приносит счастье, радость родителям уже тем, что он есть.</w:t>
      </w:r>
    </w:p>
    <w:p w:rsidR="007E1DF3" w:rsidRPr="008D6C75" w:rsidRDefault="007E1DF3" w:rsidP="008D6C75">
      <w:pPr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75">
        <w:rPr>
          <w:rFonts w:ascii="Times New Roman" w:hAnsi="Times New Roman" w:cs="Times New Roman"/>
          <w:sz w:val="24"/>
          <w:szCs w:val="24"/>
        </w:rPr>
        <w:t>Деспотическая любовь - одна из причин того, что у ребёнка с малых лет складывается извращенное представление о добром начале в человеке, он перестаёт верить в людей и доброту. В обстановке деспотического самодурства, придирок, упрёков маленький человек ожесточается. Родители подавляют ребёнка, разрушают его внутренний мир, желание быть хорошим.</w:t>
      </w:r>
    </w:p>
    <w:p w:rsidR="00EE6EF2" w:rsidRPr="008D6C75" w:rsidRDefault="007E1DF3" w:rsidP="008D6C75">
      <w:pPr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75">
        <w:rPr>
          <w:rFonts w:ascii="Times New Roman" w:hAnsi="Times New Roman" w:cs="Times New Roman"/>
          <w:sz w:val="24"/>
          <w:szCs w:val="24"/>
        </w:rPr>
        <w:t>Любовь откупа - третья разновидность неразумной родительской любви. При таком отношении к ребёнку родители считают, что их долг заключается лишь в обеспечении всех</w:t>
      </w:r>
      <w:r w:rsidR="0047676D" w:rsidRPr="008D6C75">
        <w:rPr>
          <w:rFonts w:ascii="Times New Roman" w:hAnsi="Times New Roman" w:cs="Times New Roman"/>
          <w:sz w:val="24"/>
          <w:szCs w:val="24"/>
        </w:rPr>
        <w:t xml:space="preserve"> материальных </w:t>
      </w:r>
      <w:proofErr w:type="gramStart"/>
      <w:r w:rsidR="0047676D" w:rsidRPr="008D6C75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r w:rsidRPr="008D6C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6C75">
        <w:rPr>
          <w:rFonts w:ascii="Times New Roman" w:hAnsi="Times New Roman" w:cs="Times New Roman"/>
          <w:sz w:val="24"/>
          <w:szCs w:val="24"/>
        </w:rPr>
        <w:t xml:space="preserve"> Однако в такой семье дети живут в атмосф</w:t>
      </w:r>
      <w:r w:rsidR="0047676D" w:rsidRPr="008D6C75">
        <w:rPr>
          <w:rFonts w:ascii="Times New Roman" w:hAnsi="Times New Roman" w:cs="Times New Roman"/>
          <w:sz w:val="24"/>
          <w:szCs w:val="24"/>
        </w:rPr>
        <w:t>ере духовной пустоты,</w:t>
      </w:r>
      <w:r w:rsidRPr="008D6C75">
        <w:rPr>
          <w:rFonts w:ascii="Times New Roman" w:hAnsi="Times New Roman" w:cs="Times New Roman"/>
          <w:sz w:val="24"/>
          <w:szCs w:val="24"/>
        </w:rPr>
        <w:t xml:space="preserve"> не зная ласки, сострадания, милосердия.</w:t>
      </w:r>
      <w:r w:rsidR="00EE6EF2" w:rsidRPr="008D6C75">
        <w:rPr>
          <w:rFonts w:ascii="Times New Roman" w:hAnsi="Times New Roman" w:cs="Times New Roman"/>
          <w:sz w:val="24"/>
          <w:szCs w:val="24"/>
        </w:rPr>
        <w:tab/>
      </w:r>
    </w:p>
    <w:p w:rsidR="007E1DF3" w:rsidRPr="008D6C75" w:rsidRDefault="007B6EAF" w:rsidP="008D6C7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75">
        <w:rPr>
          <w:rFonts w:ascii="Times New Roman" w:hAnsi="Times New Roman" w:cs="Times New Roman"/>
          <w:sz w:val="24"/>
          <w:szCs w:val="24"/>
        </w:rPr>
        <w:t xml:space="preserve"> </w:t>
      </w:r>
      <w:r w:rsidR="008D6C75">
        <w:rPr>
          <w:rFonts w:ascii="Times New Roman" w:hAnsi="Times New Roman" w:cs="Times New Roman"/>
          <w:sz w:val="24"/>
          <w:szCs w:val="24"/>
        </w:rPr>
        <w:tab/>
      </w:r>
      <w:r w:rsidR="007E1DF3" w:rsidRPr="008D6C75">
        <w:rPr>
          <w:rFonts w:ascii="Times New Roman" w:hAnsi="Times New Roman" w:cs="Times New Roman"/>
          <w:sz w:val="24"/>
          <w:szCs w:val="24"/>
        </w:rPr>
        <w:t>Какой же должна б</w:t>
      </w:r>
      <w:r w:rsidR="00EE6EF2" w:rsidRPr="008D6C75">
        <w:rPr>
          <w:rFonts w:ascii="Times New Roman" w:hAnsi="Times New Roman" w:cs="Times New Roman"/>
          <w:sz w:val="24"/>
          <w:szCs w:val="24"/>
        </w:rPr>
        <w:t xml:space="preserve">ыть родительская </w:t>
      </w:r>
      <w:proofErr w:type="gramStart"/>
      <w:r w:rsidR="00EE6EF2" w:rsidRPr="008D6C75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47676D" w:rsidRPr="008D6C7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41FC6" w:rsidRPr="008D6C75">
        <w:rPr>
          <w:rFonts w:ascii="Times New Roman" w:hAnsi="Times New Roman" w:cs="Times New Roman"/>
          <w:sz w:val="24"/>
          <w:szCs w:val="24"/>
        </w:rPr>
        <w:t xml:space="preserve"> </w:t>
      </w:r>
      <w:r w:rsidR="007E1DF3" w:rsidRPr="008D6C75">
        <w:rPr>
          <w:rFonts w:ascii="Times New Roman" w:hAnsi="Times New Roman" w:cs="Times New Roman"/>
          <w:sz w:val="24"/>
          <w:szCs w:val="24"/>
        </w:rPr>
        <w:t xml:space="preserve"> Во многих семьях боязнь избаловать детей вытеснила родительскую ласку. А, казалось бы, что проще, придя с работы зарыться в вихры своих детей, вдохнуть их родной запах и сказать: «Головушки у моих детушек пахнут солнышком</w:t>
      </w:r>
      <w:r w:rsidR="0047676D" w:rsidRPr="008D6C75">
        <w:rPr>
          <w:rFonts w:ascii="Times New Roman" w:hAnsi="Times New Roman" w:cs="Times New Roman"/>
          <w:sz w:val="24"/>
          <w:szCs w:val="24"/>
        </w:rPr>
        <w:t>!</w:t>
      </w:r>
      <w:r w:rsidR="007E1DF3" w:rsidRPr="008D6C75">
        <w:rPr>
          <w:rFonts w:ascii="Times New Roman" w:hAnsi="Times New Roman" w:cs="Times New Roman"/>
          <w:sz w:val="24"/>
          <w:szCs w:val="24"/>
        </w:rPr>
        <w:t>». И так с неизменным постоянством. Даже спустя десятилетия дети будут помнить вас, преданно любить и глубоко уважать.</w:t>
      </w:r>
    </w:p>
    <w:p w:rsidR="0047676D" w:rsidRDefault="007B6EAF" w:rsidP="008D6C7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6C75">
        <w:rPr>
          <w:rFonts w:ascii="Times New Roman" w:hAnsi="Times New Roman" w:cs="Times New Roman"/>
          <w:sz w:val="24"/>
          <w:szCs w:val="24"/>
        </w:rPr>
        <w:t xml:space="preserve"> </w:t>
      </w:r>
      <w:r w:rsidR="008D6C75">
        <w:rPr>
          <w:rFonts w:ascii="Times New Roman" w:hAnsi="Times New Roman" w:cs="Times New Roman"/>
          <w:sz w:val="24"/>
          <w:szCs w:val="24"/>
        </w:rPr>
        <w:tab/>
      </w:r>
      <w:r w:rsidR="007E1DF3" w:rsidRPr="008D6C75">
        <w:rPr>
          <w:rFonts w:ascii="Times New Roman" w:hAnsi="Times New Roman" w:cs="Times New Roman"/>
          <w:sz w:val="24"/>
          <w:szCs w:val="24"/>
        </w:rPr>
        <w:t>В стремлении «воспитать правильно» не уподобляйтесь общению</w:t>
      </w:r>
      <w:r w:rsidR="0047676D" w:rsidRPr="008D6C75">
        <w:rPr>
          <w:rFonts w:ascii="Times New Roman" w:hAnsi="Times New Roman" w:cs="Times New Roman"/>
          <w:sz w:val="24"/>
          <w:szCs w:val="24"/>
        </w:rPr>
        <w:t xml:space="preserve"> « учитель – ученик».</w:t>
      </w:r>
      <w:r w:rsidR="007E1DF3" w:rsidRPr="008D6C75">
        <w:rPr>
          <w:rFonts w:ascii="Times New Roman" w:hAnsi="Times New Roman" w:cs="Times New Roman"/>
          <w:sz w:val="24"/>
          <w:szCs w:val="24"/>
        </w:rPr>
        <w:t xml:space="preserve"> Педагог в первую очередь, обращается к мысли ребёнка, а родители к душе. Учитель спросит у ребёнка: «Что ты понял из проч</w:t>
      </w:r>
      <w:r w:rsidR="0047676D" w:rsidRPr="008D6C75">
        <w:rPr>
          <w:rFonts w:ascii="Times New Roman" w:hAnsi="Times New Roman" w:cs="Times New Roman"/>
          <w:sz w:val="24"/>
          <w:szCs w:val="24"/>
        </w:rPr>
        <w:t>итанного?», а</w:t>
      </w:r>
      <w:r w:rsidR="007E1DF3" w:rsidRPr="008D6C75">
        <w:rPr>
          <w:rFonts w:ascii="Times New Roman" w:hAnsi="Times New Roman" w:cs="Times New Roman"/>
          <w:sz w:val="24"/>
          <w:szCs w:val="24"/>
        </w:rPr>
        <w:t xml:space="preserve"> мама с сыном заплачут на последних страницах «</w:t>
      </w:r>
      <w:proofErr w:type="spellStart"/>
      <w:r w:rsidR="007E1DF3" w:rsidRPr="008D6C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7E1DF3" w:rsidRPr="008D6C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E1DF3" w:rsidRPr="008D6C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7E1DF3" w:rsidRPr="008D6C75">
        <w:rPr>
          <w:rFonts w:ascii="Times New Roman" w:hAnsi="Times New Roman" w:cs="Times New Roman"/>
          <w:sz w:val="24"/>
          <w:szCs w:val="24"/>
        </w:rPr>
        <w:t>», прижмутся друг к другу, и ни о чём не надо будет говорить. И, может, воспоминания об этих минутах останутся с сыном надолго, уйдут с ним во взрослую жизнь, будут волновать сердце внезапной тёплой волной до седин. А память сохранит эти мгновения и через десятилетия воспроизведёт в точности ощущение мягких, надёжных маминых рук, прижимающих и ласкающих</w:t>
      </w:r>
      <w:r w:rsidR="0047676D" w:rsidRPr="008D6C75">
        <w:rPr>
          <w:rFonts w:ascii="Times New Roman" w:hAnsi="Times New Roman" w:cs="Times New Roman"/>
          <w:sz w:val="24"/>
          <w:szCs w:val="24"/>
        </w:rPr>
        <w:t>!</w:t>
      </w:r>
    </w:p>
    <w:p w:rsidR="00994135" w:rsidRPr="008D6C75" w:rsidRDefault="00994135" w:rsidP="008D6C75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6C75" w:rsidRDefault="0029598A" w:rsidP="007E1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655D15">
        <w:rPr>
          <w:rFonts w:ascii="Times New Roman" w:hAnsi="Times New Roman" w:cs="Times New Roman"/>
        </w:rPr>
        <w:t xml:space="preserve">                              </w:t>
      </w:r>
    </w:p>
    <w:p w:rsidR="000E0B7C" w:rsidRPr="007E1DF3" w:rsidRDefault="0047676D" w:rsidP="008D6C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E0B7C" w:rsidRPr="007E1DF3" w:rsidSect="00655D1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F3"/>
    <w:rsid w:val="000E0B7C"/>
    <w:rsid w:val="0029598A"/>
    <w:rsid w:val="00352F05"/>
    <w:rsid w:val="0047676D"/>
    <w:rsid w:val="0057703F"/>
    <w:rsid w:val="00641FC6"/>
    <w:rsid w:val="00655D15"/>
    <w:rsid w:val="007B6EAF"/>
    <w:rsid w:val="007E1DF3"/>
    <w:rsid w:val="008D6C75"/>
    <w:rsid w:val="009551BA"/>
    <w:rsid w:val="00960068"/>
    <w:rsid w:val="00994135"/>
    <w:rsid w:val="00EE6EF2"/>
    <w:rsid w:val="00F4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B144-0025-4261-B69D-A1E8BA88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Охрана труда</cp:lastModifiedBy>
  <cp:revision>3</cp:revision>
  <cp:lastPrinted>2020-08-10T08:11:00Z</cp:lastPrinted>
  <dcterms:created xsi:type="dcterms:W3CDTF">2020-08-10T13:47:00Z</dcterms:created>
  <dcterms:modified xsi:type="dcterms:W3CDTF">2020-08-11T11:46:00Z</dcterms:modified>
</cp:coreProperties>
</file>